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na plnenie kritérií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Verejný obstarávateľ:</w:t>
        <w:tab/>
        <w:tab/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bec Čaklov, </w:t>
      </w:r>
      <w:r>
        <w:rPr>
          <w:rFonts w:ascii="Times New Roman" w:hAnsi="Times New Roman"/>
          <w:b/>
          <w:bCs/>
          <w:sz w:val="24"/>
          <w:szCs w:val="24"/>
        </w:rPr>
        <w:t>Čaklov 116, 094 35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Názov predmetu zákazky:</w:t>
        <w:tab/>
      </w:r>
      <w:r>
        <w:rPr>
          <w:rFonts w:ascii="Times New Roman" w:hAnsi="Times New Roman"/>
          <w:b/>
          <w:bCs/>
          <w:sz w:val="24"/>
          <w:szCs w:val="24"/>
        </w:rPr>
        <w:t>Obstaranie potravín do Školskej jedálne v obci Čaklov – časť 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    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>ostatné potraviny a mliečne výrobky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 UCHÁDZAČA NA PLNENIE KRITÉRIÍ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Obchodné meno uchádzača 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Adresa alebo sídlo uchádzača………………………………………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IČO:………………………………………………………………..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IČ DPH:…………………………………………………………….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Kontaktná osoba – telefón, email…………………………………………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2"/>
        <w:gridCol w:w="6015"/>
      </w:tblGrid>
      <w:tr>
        <w:trPr>
          <w:trHeight w:val="960" w:hRule="atLeast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bez DPH: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960" w:hRule="atLeast"/>
        </w:trPr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Výška a sadzba DPH: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140" w:hRule="atLeast"/>
        </w:trPr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vrátane DPH: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widowControl w:val="false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v ……………………. dňa……………………….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 xml:space="preserve">        pečiatka a podpis uchádzača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LibreOffice/7.0.4.2$Windows_X86_64 LibreOffice_project/dcf040e67528d9187c66b2379df5ea4407429775</Application>
  <AppVersion>15.0000</AppVersion>
  <Pages>1</Pages>
  <Words>69</Words>
  <Characters>495</Characters>
  <CharactersWithSpaces>630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2020-05-26T11:52:33Z</dcterms:created>
  <dc:creator/>
  <dc:description/>
  <dc:language>sk-SK</dc:language>
  <cp:lastModifiedBy/>
  <dcterms:modified xsi:type="dcterms:W3CDTF">2021-07-28T16:17:37Z</dcterms:modified>
  <cp:revision>3</cp:revision>
  <dc:subject/>
  <dc:title/>
</cp:coreProperties>
</file>